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BFA6E3" w14:textId="759D11EB" w:rsidR="00BC0F58" w:rsidRPr="005473D4" w:rsidRDefault="00556144" w:rsidP="00556144">
      <w:pPr>
        <w:ind w:left="720"/>
        <w:rPr>
          <w:rFonts w:ascii="Times New Roman" w:hAnsi="Times New Roman"/>
        </w:rPr>
      </w:pPr>
      <w:r w:rsidRPr="004240F8">
        <w:rPr>
          <w:rFonts w:asciiTheme="minorHAnsi" w:hAnsiTheme="minorHAnsi"/>
          <w:noProof/>
        </w:rPr>
        <w:drawing>
          <wp:anchor distT="0" distB="0" distL="114300" distR="114300" simplePos="0" relativeHeight="251658240" behindDoc="0" locked="0" layoutInCell="1" allowOverlap="1" wp14:anchorId="00BBA4F2" wp14:editId="7AF470D1">
            <wp:simplePos x="0" y="0"/>
            <wp:positionH relativeFrom="column">
              <wp:posOffset>-428625</wp:posOffset>
            </wp:positionH>
            <wp:positionV relativeFrom="paragraph">
              <wp:posOffset>0</wp:posOffset>
            </wp:positionV>
            <wp:extent cx="2057400" cy="2057400"/>
            <wp:effectExtent l="0" t="0" r="0" b="0"/>
            <wp:wrapSquare wrapText="bothSides"/>
            <wp:docPr id="11" name="Picture 11" descr="Macintosh HD:Users:rbenson:Desktop:Unknow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rbenson:Desktop:Unknown.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40F8">
        <w:rPr>
          <w:rFonts w:asciiTheme="minorHAnsi" w:hAnsiTheme="minorHAnsi"/>
        </w:rPr>
        <w:tab/>
      </w:r>
      <w:r w:rsidRPr="004240F8">
        <w:rPr>
          <w:rFonts w:asciiTheme="minorHAnsi" w:hAnsiTheme="minorHAnsi"/>
        </w:rPr>
        <w:tab/>
      </w:r>
      <w:r w:rsidRPr="004240F8">
        <w:rPr>
          <w:rFonts w:asciiTheme="minorHAnsi" w:hAnsiTheme="minorHAnsi"/>
        </w:rPr>
        <w:tab/>
      </w:r>
      <w:r w:rsidRPr="005473D4">
        <w:rPr>
          <w:rFonts w:ascii="Times New Roman" w:hAnsi="Times New Roman"/>
        </w:rPr>
        <w:t xml:space="preserve">CONTACT: </w:t>
      </w:r>
      <w:r w:rsidRPr="005473D4">
        <w:rPr>
          <w:rFonts w:ascii="Times New Roman" w:hAnsi="Times New Roman"/>
        </w:rPr>
        <w:tab/>
      </w:r>
      <w:r w:rsidR="00BC0F58" w:rsidRPr="005473D4">
        <w:rPr>
          <w:rFonts w:ascii="Times New Roman" w:hAnsi="Times New Roman"/>
        </w:rPr>
        <w:t>Carey Matthews</w:t>
      </w:r>
    </w:p>
    <w:p w14:paraId="1272263D" w14:textId="3412D694" w:rsidR="00BC0F58" w:rsidRPr="005473D4" w:rsidRDefault="00556144" w:rsidP="00556144">
      <w:pPr>
        <w:ind w:left="720"/>
        <w:rPr>
          <w:rFonts w:ascii="Times New Roman" w:hAnsi="Times New Roman"/>
        </w:rPr>
      </w:pPr>
      <w:r w:rsidRPr="005473D4">
        <w:rPr>
          <w:rFonts w:ascii="Times New Roman" w:hAnsi="Times New Roman"/>
        </w:rPr>
        <w:tab/>
      </w:r>
      <w:r w:rsidRPr="005473D4">
        <w:rPr>
          <w:rFonts w:ascii="Times New Roman" w:hAnsi="Times New Roman"/>
        </w:rPr>
        <w:tab/>
      </w:r>
      <w:r w:rsidRPr="005473D4">
        <w:rPr>
          <w:rFonts w:ascii="Times New Roman" w:hAnsi="Times New Roman"/>
        </w:rPr>
        <w:tab/>
      </w:r>
      <w:r w:rsidRPr="005473D4">
        <w:rPr>
          <w:rFonts w:ascii="Times New Roman" w:hAnsi="Times New Roman"/>
        </w:rPr>
        <w:tab/>
      </w:r>
      <w:r w:rsidRPr="005473D4">
        <w:rPr>
          <w:rFonts w:ascii="Times New Roman" w:hAnsi="Times New Roman"/>
        </w:rPr>
        <w:tab/>
      </w:r>
      <w:r w:rsidR="00BC0F58" w:rsidRPr="005473D4">
        <w:rPr>
          <w:rFonts w:ascii="Times New Roman" w:hAnsi="Times New Roman"/>
        </w:rPr>
        <w:t>Summit Brewing Company</w:t>
      </w:r>
    </w:p>
    <w:p w14:paraId="4031A87C" w14:textId="4F2A1AFF" w:rsidR="00BC0F58" w:rsidRPr="005473D4" w:rsidRDefault="00556144" w:rsidP="00556144">
      <w:pPr>
        <w:ind w:left="720"/>
        <w:rPr>
          <w:rFonts w:ascii="Times New Roman" w:hAnsi="Times New Roman"/>
        </w:rPr>
      </w:pPr>
      <w:r w:rsidRPr="005473D4">
        <w:rPr>
          <w:rFonts w:ascii="Times New Roman" w:hAnsi="Times New Roman"/>
        </w:rPr>
        <w:tab/>
      </w:r>
      <w:r w:rsidRPr="005473D4">
        <w:rPr>
          <w:rFonts w:ascii="Times New Roman" w:hAnsi="Times New Roman"/>
        </w:rPr>
        <w:tab/>
      </w:r>
      <w:r w:rsidRPr="005473D4">
        <w:rPr>
          <w:rFonts w:ascii="Times New Roman" w:hAnsi="Times New Roman"/>
        </w:rPr>
        <w:tab/>
      </w:r>
      <w:r w:rsidRPr="005473D4">
        <w:rPr>
          <w:rFonts w:ascii="Times New Roman" w:hAnsi="Times New Roman"/>
        </w:rPr>
        <w:tab/>
      </w:r>
      <w:r w:rsidRPr="005473D4">
        <w:rPr>
          <w:rFonts w:ascii="Times New Roman" w:hAnsi="Times New Roman"/>
        </w:rPr>
        <w:tab/>
      </w:r>
      <w:r w:rsidR="00BC0F58" w:rsidRPr="005473D4">
        <w:rPr>
          <w:rFonts w:ascii="Times New Roman" w:hAnsi="Times New Roman"/>
        </w:rPr>
        <w:t>(651) 265-7821</w:t>
      </w:r>
    </w:p>
    <w:p w14:paraId="4C196AF9" w14:textId="04B6CC8B" w:rsidR="00BC0F58" w:rsidRPr="005473D4" w:rsidRDefault="00AC1D80" w:rsidP="00556144">
      <w:pPr>
        <w:ind w:left="720" w:right="-450"/>
        <w:rPr>
          <w:rFonts w:ascii="Times New Roman" w:hAnsi="Times New Roman"/>
        </w:rPr>
      </w:pPr>
      <w:r w:rsidRPr="005473D4">
        <w:rPr>
          <w:rFonts w:ascii="Times New Roman" w:hAnsi="Times New Roman"/>
        </w:rPr>
        <w:tab/>
      </w:r>
      <w:r w:rsidRPr="005473D4">
        <w:rPr>
          <w:rFonts w:ascii="Times New Roman" w:hAnsi="Times New Roman"/>
        </w:rPr>
        <w:tab/>
      </w:r>
      <w:r w:rsidR="00556144" w:rsidRPr="005473D4">
        <w:rPr>
          <w:rFonts w:ascii="Times New Roman" w:hAnsi="Times New Roman"/>
        </w:rPr>
        <w:tab/>
      </w:r>
      <w:r w:rsidR="00556144" w:rsidRPr="005473D4">
        <w:rPr>
          <w:rFonts w:ascii="Times New Roman" w:hAnsi="Times New Roman"/>
        </w:rPr>
        <w:tab/>
      </w:r>
      <w:r w:rsidR="00556144" w:rsidRPr="005473D4">
        <w:rPr>
          <w:rFonts w:ascii="Times New Roman" w:hAnsi="Times New Roman"/>
        </w:rPr>
        <w:tab/>
      </w:r>
      <w:hyperlink r:id="rId9" w:history="1">
        <w:r w:rsidR="00BC0F58" w:rsidRPr="005473D4">
          <w:rPr>
            <w:rStyle w:val="Hyperlink"/>
            <w:rFonts w:ascii="Times New Roman" w:hAnsi="Times New Roman"/>
          </w:rPr>
          <w:t>cmatthews@summitbrewing.com</w:t>
        </w:r>
      </w:hyperlink>
    </w:p>
    <w:p w14:paraId="4463A1C2" w14:textId="18086235" w:rsidR="00556144" w:rsidRPr="004240F8" w:rsidRDefault="00BC0F58" w:rsidP="00556144">
      <w:pPr>
        <w:ind w:left="720"/>
        <w:rPr>
          <w:rFonts w:asciiTheme="minorHAnsi" w:hAnsiTheme="minorHAnsi"/>
        </w:rPr>
      </w:pPr>
      <w:r w:rsidRPr="004240F8">
        <w:rPr>
          <w:rFonts w:asciiTheme="minorHAnsi" w:hAnsiTheme="minorHAnsi"/>
        </w:rPr>
        <w:tab/>
      </w:r>
      <w:r w:rsidRPr="004240F8">
        <w:rPr>
          <w:rFonts w:asciiTheme="minorHAnsi" w:hAnsiTheme="minorHAnsi"/>
        </w:rPr>
        <w:tab/>
      </w:r>
      <w:r w:rsidRPr="004240F8">
        <w:rPr>
          <w:rFonts w:asciiTheme="minorHAnsi" w:hAnsiTheme="minorHAnsi"/>
        </w:rPr>
        <w:tab/>
      </w:r>
      <w:r w:rsidRPr="004240F8">
        <w:rPr>
          <w:rFonts w:asciiTheme="minorHAnsi" w:hAnsiTheme="minorHAnsi"/>
        </w:rPr>
        <w:tab/>
      </w:r>
      <w:r w:rsidRPr="004240F8">
        <w:rPr>
          <w:rFonts w:asciiTheme="minorHAnsi" w:hAnsiTheme="minorHAnsi"/>
        </w:rPr>
        <w:tab/>
      </w:r>
      <w:r w:rsidRPr="004240F8">
        <w:rPr>
          <w:rFonts w:asciiTheme="minorHAnsi" w:hAnsiTheme="minorHAnsi"/>
        </w:rPr>
        <w:tab/>
      </w:r>
      <w:r w:rsidRPr="004240F8">
        <w:rPr>
          <w:rFonts w:asciiTheme="minorHAnsi" w:hAnsiTheme="minorHAnsi"/>
        </w:rPr>
        <w:tab/>
      </w:r>
    </w:p>
    <w:p w14:paraId="697DDA5C" w14:textId="77777777" w:rsidR="00682902" w:rsidRPr="004240F8" w:rsidRDefault="00682902" w:rsidP="00BC0F58">
      <w:pPr>
        <w:rPr>
          <w:rFonts w:asciiTheme="minorHAnsi" w:hAnsiTheme="minorHAnsi"/>
          <w:b/>
        </w:rPr>
      </w:pPr>
    </w:p>
    <w:p w14:paraId="7D89F7CA" w14:textId="77777777" w:rsidR="009226EC" w:rsidRDefault="009226EC" w:rsidP="009226EC">
      <w:pPr>
        <w:jc w:val="center"/>
        <w:rPr>
          <w:rFonts w:asciiTheme="minorHAnsi" w:hAnsiTheme="minorHAnsi"/>
          <w:b/>
        </w:rPr>
      </w:pPr>
      <w:r>
        <w:rPr>
          <w:rFonts w:asciiTheme="minorHAnsi" w:hAnsiTheme="minorHAnsi"/>
          <w:b/>
        </w:rPr>
        <w:br/>
      </w:r>
      <w:r>
        <w:rPr>
          <w:rFonts w:asciiTheme="minorHAnsi" w:hAnsiTheme="minorHAnsi"/>
          <w:b/>
        </w:rPr>
        <w:br/>
      </w:r>
      <w:r>
        <w:rPr>
          <w:rFonts w:asciiTheme="minorHAnsi" w:hAnsiTheme="minorHAnsi"/>
          <w:b/>
        </w:rPr>
        <w:br/>
      </w:r>
    </w:p>
    <w:p w14:paraId="321446F4" w14:textId="77777777" w:rsidR="008F4C75" w:rsidRDefault="008F4C75" w:rsidP="009226EC">
      <w:pPr>
        <w:jc w:val="center"/>
        <w:rPr>
          <w:rFonts w:ascii="Times New Roman" w:hAnsi="Times New Roman"/>
          <w:b/>
        </w:rPr>
      </w:pPr>
    </w:p>
    <w:p w14:paraId="217D7434" w14:textId="1BCBE79C" w:rsidR="00BC0F58" w:rsidRPr="005473D4" w:rsidRDefault="00D14216" w:rsidP="00D14216">
      <w:pPr>
        <w:rPr>
          <w:rFonts w:ascii="Times New Roman" w:hAnsi="Times New Roman"/>
          <w:b/>
        </w:rPr>
      </w:pPr>
      <w:r>
        <w:rPr>
          <w:rFonts w:ascii="Times New Roman" w:hAnsi="Times New Roman"/>
          <w:b/>
        </w:rPr>
        <w:t xml:space="preserve">      </w:t>
      </w:r>
      <w:r w:rsidR="0087092A">
        <w:rPr>
          <w:rFonts w:ascii="Times New Roman" w:hAnsi="Times New Roman"/>
          <w:b/>
        </w:rPr>
        <w:br/>
        <w:t xml:space="preserve">                                                  </w:t>
      </w:r>
      <w:r w:rsidR="00BC0F58" w:rsidRPr="005473D4">
        <w:rPr>
          <w:rFonts w:ascii="Times New Roman" w:hAnsi="Times New Roman"/>
          <w:b/>
        </w:rPr>
        <w:t>FOR IMMEDIATE RELEASE</w:t>
      </w:r>
    </w:p>
    <w:p w14:paraId="1B056257" w14:textId="77777777" w:rsidR="00D0469B" w:rsidRPr="005473D4" w:rsidRDefault="00D0469B" w:rsidP="00BC0F58">
      <w:pPr>
        <w:rPr>
          <w:rFonts w:ascii="Times New Roman" w:hAnsi="Times New Roman"/>
        </w:rPr>
      </w:pPr>
    </w:p>
    <w:p w14:paraId="7233EF84" w14:textId="3FEDDE5F" w:rsidR="008358DA" w:rsidRPr="00611040" w:rsidRDefault="00D24D36" w:rsidP="00611040">
      <w:pPr>
        <w:jc w:val="center"/>
        <w:rPr>
          <w:rFonts w:ascii="Times New Roman" w:hAnsi="Times New Roman"/>
          <w:i/>
        </w:rPr>
      </w:pPr>
      <w:r w:rsidRPr="00AD3D2D">
        <w:rPr>
          <w:rFonts w:ascii="Times New Roman" w:hAnsi="Times New Roman"/>
          <w:b/>
          <w:sz w:val="44"/>
          <w:szCs w:val="44"/>
        </w:rPr>
        <w:t xml:space="preserve">Summit </w:t>
      </w:r>
      <w:r w:rsidR="0080284C">
        <w:rPr>
          <w:rFonts w:ascii="Times New Roman" w:hAnsi="Times New Roman"/>
          <w:b/>
          <w:sz w:val="44"/>
          <w:szCs w:val="44"/>
        </w:rPr>
        <w:t>r</w:t>
      </w:r>
      <w:r w:rsidR="00F14CC4" w:rsidRPr="00AD3D2D">
        <w:rPr>
          <w:rFonts w:ascii="Times New Roman" w:hAnsi="Times New Roman"/>
          <w:b/>
          <w:sz w:val="44"/>
          <w:szCs w:val="44"/>
        </w:rPr>
        <w:t xml:space="preserve">eleases </w:t>
      </w:r>
      <w:r w:rsidR="00D14216">
        <w:rPr>
          <w:rFonts w:ascii="Times New Roman" w:hAnsi="Times New Roman"/>
          <w:b/>
          <w:sz w:val="44"/>
          <w:szCs w:val="44"/>
        </w:rPr>
        <w:t xml:space="preserve">English-Style Barleywine Ale </w:t>
      </w:r>
      <w:r w:rsidR="0080284C">
        <w:rPr>
          <w:rFonts w:ascii="Times New Roman" w:hAnsi="Times New Roman"/>
          <w:b/>
          <w:sz w:val="44"/>
          <w:szCs w:val="44"/>
        </w:rPr>
        <w:br/>
        <w:t>to c</w:t>
      </w:r>
      <w:r w:rsidR="00D14216">
        <w:rPr>
          <w:rFonts w:ascii="Times New Roman" w:hAnsi="Times New Roman"/>
          <w:b/>
          <w:sz w:val="44"/>
          <w:szCs w:val="44"/>
        </w:rPr>
        <w:t xml:space="preserve">lose </w:t>
      </w:r>
      <w:r w:rsidR="0080284C">
        <w:rPr>
          <w:rFonts w:ascii="Times New Roman" w:hAnsi="Times New Roman"/>
          <w:b/>
          <w:sz w:val="44"/>
          <w:szCs w:val="44"/>
        </w:rPr>
        <w:t xml:space="preserve">out </w:t>
      </w:r>
      <w:r w:rsidR="00D14216">
        <w:rPr>
          <w:rFonts w:ascii="Times New Roman" w:hAnsi="Times New Roman"/>
          <w:b/>
          <w:sz w:val="44"/>
          <w:szCs w:val="44"/>
        </w:rPr>
        <w:t>30</w:t>
      </w:r>
      <w:r w:rsidR="00D14216" w:rsidRPr="00D14216">
        <w:rPr>
          <w:rFonts w:ascii="Times New Roman" w:hAnsi="Times New Roman"/>
          <w:b/>
          <w:sz w:val="44"/>
          <w:szCs w:val="44"/>
          <w:vertAlign w:val="superscript"/>
        </w:rPr>
        <w:t>th</w:t>
      </w:r>
      <w:r w:rsidR="00D14216">
        <w:rPr>
          <w:rFonts w:ascii="Times New Roman" w:hAnsi="Times New Roman"/>
          <w:b/>
          <w:sz w:val="44"/>
          <w:szCs w:val="44"/>
        </w:rPr>
        <w:t xml:space="preserve"> Anniversary Beer Series</w:t>
      </w:r>
      <w:r w:rsidR="0080284C">
        <w:rPr>
          <w:rFonts w:ascii="Times New Roman" w:hAnsi="Times New Roman"/>
          <w:b/>
          <w:sz w:val="44"/>
          <w:szCs w:val="44"/>
        </w:rPr>
        <w:t>.</w:t>
      </w:r>
      <w:r w:rsidR="00611040">
        <w:rPr>
          <w:rFonts w:ascii="Times New Roman" w:hAnsi="Times New Roman"/>
          <w:b/>
        </w:rPr>
        <w:br/>
      </w:r>
      <w:r w:rsidR="00625E89">
        <w:rPr>
          <w:rFonts w:ascii="Times New Roman" w:hAnsi="Times New Roman"/>
          <w:i/>
        </w:rPr>
        <w:br/>
      </w:r>
    </w:p>
    <w:p w14:paraId="7B527522" w14:textId="4225CA9F" w:rsidR="00D14216" w:rsidRDefault="00336BE9" w:rsidP="00D14216">
      <w:r w:rsidRPr="008F4C75">
        <w:rPr>
          <w:rFonts w:ascii="Times New Roman" w:hAnsi="Times New Roman"/>
          <w:b/>
        </w:rPr>
        <w:t>S</w:t>
      </w:r>
      <w:r w:rsidR="00BC0F58" w:rsidRPr="008F4C75">
        <w:rPr>
          <w:rFonts w:ascii="Times New Roman" w:hAnsi="Times New Roman"/>
          <w:b/>
        </w:rPr>
        <w:t>T. PAUL, M</w:t>
      </w:r>
      <w:r w:rsidR="009F7882" w:rsidRPr="008F4C75">
        <w:rPr>
          <w:rFonts w:ascii="Times New Roman" w:hAnsi="Times New Roman"/>
          <w:b/>
        </w:rPr>
        <w:t>inn.</w:t>
      </w:r>
      <w:r w:rsidR="008F4C75">
        <w:rPr>
          <w:rFonts w:ascii="Times New Roman" w:hAnsi="Times New Roman"/>
        </w:rPr>
        <w:t xml:space="preserve"> </w:t>
      </w:r>
      <w:r w:rsidR="00D15D79" w:rsidRPr="00611040">
        <w:rPr>
          <w:rFonts w:ascii="Times New Roman" w:hAnsi="Times New Roman"/>
        </w:rPr>
        <w:t>(</w:t>
      </w:r>
      <w:r w:rsidR="00D14216">
        <w:rPr>
          <w:rFonts w:ascii="Times New Roman" w:hAnsi="Times New Roman"/>
        </w:rPr>
        <w:t>November 8, 2016</w:t>
      </w:r>
      <w:r w:rsidR="00BC0F58" w:rsidRPr="00611040">
        <w:rPr>
          <w:rFonts w:ascii="Times New Roman" w:hAnsi="Times New Roman"/>
        </w:rPr>
        <w:t>) –</w:t>
      </w:r>
      <w:r w:rsidR="00D26723" w:rsidRPr="00611040">
        <w:rPr>
          <w:rFonts w:ascii="Times New Roman" w:hAnsi="Times New Roman"/>
        </w:rPr>
        <w:t xml:space="preserve"> </w:t>
      </w:r>
      <w:r w:rsidR="00D14216">
        <w:t xml:space="preserve">Summit Brewing Company announces the release of </w:t>
      </w:r>
      <w:r w:rsidR="00D14216" w:rsidRPr="00915AED">
        <w:rPr>
          <w:b/>
        </w:rPr>
        <w:t>30</w:t>
      </w:r>
      <w:r w:rsidR="00D14216" w:rsidRPr="00915AED">
        <w:rPr>
          <w:b/>
          <w:vertAlign w:val="superscript"/>
        </w:rPr>
        <w:t>th</w:t>
      </w:r>
      <w:r w:rsidR="00D14216">
        <w:rPr>
          <w:b/>
        </w:rPr>
        <w:t xml:space="preserve"> Anniversary English-Style Barleywine Ale</w:t>
      </w:r>
      <w:r w:rsidR="00D14216">
        <w:t>, the fourth and final entry in their 30</w:t>
      </w:r>
      <w:r w:rsidR="00D14216" w:rsidRPr="00915AED">
        <w:rPr>
          <w:vertAlign w:val="superscript"/>
        </w:rPr>
        <w:t>th</w:t>
      </w:r>
      <w:r w:rsidR="00D14216">
        <w:t xml:space="preserve"> Anniversary Series. The beer </w:t>
      </w:r>
      <w:r w:rsidR="00D14216" w:rsidRPr="002D27B5">
        <w:t xml:space="preserve">will be </w:t>
      </w:r>
      <w:r w:rsidR="0080284C">
        <w:t xml:space="preserve">officially </w:t>
      </w:r>
      <w:r w:rsidR="00D14216" w:rsidRPr="002D27B5">
        <w:t xml:space="preserve">released at </w:t>
      </w:r>
      <w:r w:rsidR="00D14216">
        <w:t xml:space="preserve">the Summit Beer Hall </w:t>
      </w:r>
      <w:r w:rsidR="00B51BBF">
        <w:t>on Saturday, November 19.</w:t>
      </w:r>
      <w:r w:rsidR="00D14216">
        <w:t xml:space="preserve"> </w:t>
      </w:r>
      <w:r w:rsidR="0080284C">
        <w:t>It</w:t>
      </w:r>
      <w:r w:rsidR="00D14216">
        <w:t xml:space="preserve"> will </w:t>
      </w:r>
      <w:r w:rsidR="0080284C">
        <w:t xml:space="preserve">also </w:t>
      </w:r>
      <w:r w:rsidR="00D14216">
        <w:t>be available in 4-packs of 12 oz bottles</w:t>
      </w:r>
      <w:r w:rsidR="0080284C">
        <w:t xml:space="preserve"> and</w:t>
      </w:r>
      <w:r w:rsidR="00D14216">
        <w:t xml:space="preserve"> </w:t>
      </w:r>
      <w:r w:rsidR="00671189">
        <w:t xml:space="preserve">in </w:t>
      </w:r>
      <w:r w:rsidR="0080284C">
        <w:t xml:space="preserve">a limited amount of draught </w:t>
      </w:r>
      <w:r w:rsidR="00D14216">
        <w:t>starting the week of November 14.</w:t>
      </w:r>
      <w:r w:rsidR="00D14216">
        <w:br/>
      </w:r>
      <w:r w:rsidR="00D14216">
        <w:rPr>
          <w:rFonts w:ascii="Times New Roman" w:hAnsi="Times New Roman"/>
        </w:rPr>
        <w:br/>
      </w:r>
      <w:r w:rsidR="0080284C">
        <w:t xml:space="preserve">The </w:t>
      </w:r>
      <w:r w:rsidR="00D14216">
        <w:t>30</w:t>
      </w:r>
      <w:r w:rsidR="00D14216" w:rsidRPr="00624CDB">
        <w:rPr>
          <w:vertAlign w:val="superscript"/>
        </w:rPr>
        <w:t>th</w:t>
      </w:r>
      <w:r w:rsidR="00D14216">
        <w:t xml:space="preserve"> Anniversary </w:t>
      </w:r>
      <w:r w:rsidR="0080284C">
        <w:t>Barleywine</w:t>
      </w:r>
      <w:r w:rsidR="00D14216">
        <w:t xml:space="preserve"> takes inspiration from </w:t>
      </w:r>
      <w:r w:rsidR="0080284C">
        <w:t>Summit’s</w:t>
      </w:r>
      <w:r w:rsidR="00D14216">
        <w:t xml:space="preserve"> classic Extra Pale Ale recipe, adopting the same essential profile while taking flavor a</w:t>
      </w:r>
      <w:r w:rsidR="00FC539F">
        <w:t>nd character to greater heights for a beer</w:t>
      </w:r>
      <w:r w:rsidR="00D14216">
        <w:t xml:space="preserve"> of impressive richness and depth.</w:t>
      </w:r>
      <w:r w:rsidR="00B51BBF">
        <w:br/>
      </w:r>
    </w:p>
    <w:p w14:paraId="1ECD0370" w14:textId="71018CAA" w:rsidR="00B51BBF" w:rsidRDefault="00FC539F" w:rsidP="00B51BBF">
      <w:r>
        <w:t>Summit</w:t>
      </w:r>
      <w:r w:rsidR="002C11DD">
        <w:t xml:space="preserve"> B</w:t>
      </w:r>
      <w:r w:rsidR="00B51BBF">
        <w:t>arleywine</w:t>
      </w:r>
      <w:r w:rsidR="00D14216">
        <w:t xml:space="preserve"> is brewed with pale malt from Rahr Malting Company in Shakopee, Minnesota; caramel malt from Briess Malting in Chilton, Wisconsin; and crystal malt from Simpsons Malting Company located in Berwick-upon-Tweed, Scotland. These three family-owned maltsters</w:t>
      </w:r>
      <w:r>
        <w:t>’</w:t>
      </w:r>
      <w:r w:rsidR="00D14216">
        <w:t xml:space="preserve"> commitment to quality ingredients is matched by Summit’s own passion for consistent, high quality beers. Balancing out this mighty trio of malts are four hop varieties from the US and UK; Horizon, Equinox, </w:t>
      </w:r>
      <w:r w:rsidR="00B51BBF">
        <w:t xml:space="preserve">Fuggle and Cascade. Finally, the </w:t>
      </w:r>
      <w:r w:rsidR="00D14216">
        <w:t>brew is fermented and conditioned using a unique blend of Eng</w:t>
      </w:r>
      <w:r w:rsidR="00671189">
        <w:t>lish and Scottish yeast strains.</w:t>
      </w:r>
      <w:r w:rsidR="00671189">
        <w:br/>
      </w:r>
      <w:r w:rsidR="00B51BBF">
        <w:br/>
        <w:t>The end result is a beautifully balanced strong ale, deep orange</w:t>
      </w:r>
      <w:r w:rsidR="00E21895">
        <w:t xml:space="preserve"> in colo</w:t>
      </w:r>
      <w:r w:rsidR="00B51BBF">
        <w:t xml:space="preserve">r, with huge complexity and warmth. Powerful aromas of </w:t>
      </w:r>
      <w:r w:rsidR="00B51BBF" w:rsidRPr="00166271">
        <w:t xml:space="preserve">English toffee, orange marmalade, fresh herbs and spicy citrus lead to a full body and intense finish. </w:t>
      </w:r>
      <w:r w:rsidR="00B51BBF">
        <w:t>This beer has been aged for 6 months before packaging and will continue to evolve in the bottle.</w:t>
      </w:r>
      <w:r w:rsidR="00B51BBF">
        <w:br/>
      </w:r>
    </w:p>
    <w:p w14:paraId="3A099E67" w14:textId="0991E7BA" w:rsidR="00B51BBF" w:rsidRDefault="00B51BBF" w:rsidP="00B51BBF">
      <w:r>
        <w:t xml:space="preserve">“At 11.5% ABV, this is a celebratory beer </w:t>
      </w:r>
      <w:r w:rsidR="002C11DD">
        <w:t xml:space="preserve">and </w:t>
      </w:r>
      <w:r>
        <w:t xml:space="preserve">a fitting ale to commemorate a special year for Summit Brewing Company and </w:t>
      </w:r>
      <w:r w:rsidR="002C11DD">
        <w:t xml:space="preserve">to </w:t>
      </w:r>
      <w:r>
        <w:t>ring in the holidays</w:t>
      </w:r>
      <w:r w:rsidR="008D3C4E">
        <w:t xml:space="preserve"> with great cheer</w:t>
      </w:r>
      <w:r>
        <w:t>,” said head brewer Damian McConn.</w:t>
      </w:r>
    </w:p>
    <w:p w14:paraId="3AF2FADC" w14:textId="5D5FF42B" w:rsidR="00D14216" w:rsidRDefault="00B51BBF" w:rsidP="00D14216">
      <w:r>
        <w:lastRenderedPageBreak/>
        <w:t>Get your first taste of th</w:t>
      </w:r>
      <w:bookmarkStart w:id="0" w:name="_GoBack"/>
      <w:bookmarkEnd w:id="0"/>
      <w:r>
        <w:t>e 30</w:t>
      </w:r>
      <w:r w:rsidRPr="00B51BBF">
        <w:rPr>
          <w:vertAlign w:val="superscript"/>
        </w:rPr>
        <w:t>th</w:t>
      </w:r>
      <w:r>
        <w:t xml:space="preserve"> Anniversary Barleywine at the Summit Beer Hall on Saturday, November 19 at 6 p.m.  Play Barleywine Bingo for a chance for Summit prizes, including the cellar-aged Union Series Old Blaggard from 2015.</w:t>
      </w:r>
      <w:r w:rsidR="002C11DD">
        <w:t xml:space="preserve">  Special beer flights </w:t>
      </w:r>
      <w:r w:rsidR="008D3C4E">
        <w:t xml:space="preserve">will be </w:t>
      </w:r>
      <w:r w:rsidR="002C11DD">
        <w:t>available to taste the 30</w:t>
      </w:r>
      <w:r w:rsidR="002C11DD" w:rsidRPr="002C11DD">
        <w:rPr>
          <w:vertAlign w:val="superscript"/>
        </w:rPr>
        <w:t>th</w:t>
      </w:r>
      <w:r w:rsidR="002C11DD">
        <w:t xml:space="preserve"> Anniversary Barleywine and the aged</w:t>
      </w:r>
      <w:r w:rsidR="00FC539F">
        <w:t>,</w:t>
      </w:r>
      <w:r w:rsidR="00412194">
        <w:t xml:space="preserve"> </w:t>
      </w:r>
      <w:r w:rsidR="00FC539F">
        <w:t>2015</w:t>
      </w:r>
      <w:r w:rsidR="002C11DD">
        <w:t xml:space="preserve"> Old Blaggard Barleywine side-by-side.</w:t>
      </w:r>
      <w:r w:rsidR="00FC539F">
        <w:t xml:space="preserve">  The first 75 guest</w:t>
      </w:r>
      <w:r w:rsidR="00412194">
        <w:t>s</w:t>
      </w:r>
      <w:r w:rsidR="00FC539F">
        <w:t xml:space="preserve"> to purchase the 30</w:t>
      </w:r>
      <w:r w:rsidR="00FC539F" w:rsidRPr="00FC539F">
        <w:rPr>
          <w:vertAlign w:val="superscript"/>
        </w:rPr>
        <w:t>th</w:t>
      </w:r>
      <w:r w:rsidR="00FC539F">
        <w:t xml:space="preserve"> Anniversary Barleywine will also receive a free Summit footed tulip glass.</w:t>
      </w:r>
      <w:r>
        <w:br/>
      </w:r>
      <w:r w:rsidR="00D14216">
        <w:br/>
      </w:r>
      <w:r w:rsidR="002C11DD">
        <w:t xml:space="preserve">Visit the Summit </w:t>
      </w:r>
      <w:hyperlink r:id="rId10" w:history="1">
        <w:r w:rsidR="002C11DD" w:rsidRPr="002C11DD">
          <w:rPr>
            <w:rStyle w:val="Hyperlink"/>
          </w:rPr>
          <w:t>website</w:t>
        </w:r>
      </w:hyperlink>
      <w:r w:rsidR="002C11DD">
        <w:t xml:space="preserve"> for more information on events.</w:t>
      </w:r>
      <w:r w:rsidR="007E31BE">
        <w:br/>
      </w:r>
      <w:r w:rsidR="007E31BE">
        <w:br/>
        <w:t xml:space="preserve">Click </w:t>
      </w:r>
      <w:hyperlink r:id="rId11" w:history="1">
        <w:r w:rsidR="007E31BE" w:rsidRPr="007E31BE">
          <w:rPr>
            <w:rStyle w:val="Hyperlink"/>
          </w:rPr>
          <w:t>here</w:t>
        </w:r>
      </w:hyperlink>
      <w:r w:rsidR="007E31BE">
        <w:t xml:space="preserve"> for images of the Summit Barleywine.</w:t>
      </w:r>
      <w:r w:rsidR="00D14216">
        <w:br/>
      </w:r>
    </w:p>
    <w:p w14:paraId="2049A0E5" w14:textId="77777777" w:rsidR="009F5348" w:rsidRDefault="00D14216" w:rsidP="00D14216">
      <w:r>
        <w:rPr>
          <w:b/>
        </w:rPr>
        <w:t>Barleywine Vital Statistics</w:t>
      </w:r>
      <w:r>
        <w:br/>
        <w:t>ABV: 11.5%</w:t>
      </w:r>
      <w:r>
        <w:br/>
        <w:t>IBU: 50</w:t>
      </w:r>
      <w:r>
        <w:br/>
        <w:t>Color: Pale Amber</w:t>
      </w:r>
      <w:r>
        <w:br/>
        <w:t>Malts: Rahr Pale, Briess Caramel, Simpsons Dark Crystal</w:t>
      </w:r>
      <w:r>
        <w:br/>
        <w:t>Hops: Horizon, Equinox, Fuggle, Cascade</w:t>
      </w:r>
      <w:r>
        <w:br/>
        <w:t>Yeast: Combination Scottish Ale and UK Ale</w:t>
      </w:r>
      <w:r>
        <w:br/>
        <w:t>Food Pairings: Roast venison, pheasant, lamb chops, vintage cheddar, Shropshire Blue cheese, dark chocolate</w:t>
      </w:r>
      <w:r>
        <w:br/>
      </w:r>
    </w:p>
    <w:p w14:paraId="168E9FF1" w14:textId="02701105" w:rsidR="00D14216" w:rsidRDefault="00D14216" w:rsidP="00D14216">
      <w:r>
        <w:br/>
      </w:r>
    </w:p>
    <w:p w14:paraId="789AA81B" w14:textId="77777777" w:rsidR="00D14216" w:rsidRDefault="00D14216" w:rsidP="00D14216">
      <w:pPr>
        <w:rPr>
          <w:b/>
        </w:rPr>
      </w:pPr>
      <w:r w:rsidRPr="009B42CB">
        <w:rPr>
          <w:b/>
        </w:rPr>
        <w:t>Summit Brewing Company</w:t>
      </w:r>
    </w:p>
    <w:p w14:paraId="602FFF8E" w14:textId="77777777" w:rsidR="00D14216" w:rsidRPr="009B42CB" w:rsidRDefault="00D14216" w:rsidP="00D14216">
      <w:r>
        <w:t>Founded in Saint Paul, MN</w:t>
      </w:r>
      <w:r w:rsidRPr="009B42CB">
        <w:t xml:space="preserve"> in 1986, Summit Brewing Company has stayed close to its roots, serving the Upper Midwest and Great Lakes regions. Summit’s bee</w:t>
      </w:r>
      <w:r>
        <w:t>rs are currently available in 11</w:t>
      </w:r>
      <w:r w:rsidRPr="009B42CB">
        <w:t xml:space="preserve"> states</w:t>
      </w:r>
      <w:r>
        <w:t>.</w:t>
      </w:r>
      <w:r w:rsidRPr="009B42CB">
        <w:t xml:space="preserve"> Summit now produces 14 varieties of premium craft beer, including seven year-round, four seasonal beers, and the limited release Unchained Series and 30th Anniversary Series. Since its inception, the brewery has been a consistent pioneer in the craft beer movement. For everything Summit Brewing, visit summitbrewing.com</w:t>
      </w:r>
      <w:r>
        <w:t>.</w:t>
      </w:r>
    </w:p>
    <w:p w14:paraId="17C85127" w14:textId="0859D72B" w:rsidR="006662F0" w:rsidRPr="00611040" w:rsidRDefault="00D14216" w:rsidP="006662F0">
      <w:pPr>
        <w:rPr>
          <w:rFonts w:ascii="Times New Roman" w:hAnsi="Times New Roman"/>
        </w:rPr>
      </w:pPr>
      <w:r>
        <w:br/>
      </w:r>
      <w:r>
        <w:br/>
      </w:r>
    </w:p>
    <w:p w14:paraId="4DE01C13" w14:textId="29A1F1A0" w:rsidR="00A742EB" w:rsidRPr="00611040" w:rsidRDefault="00A742EB" w:rsidP="00A742EB">
      <w:pPr>
        <w:jc w:val="center"/>
        <w:rPr>
          <w:rFonts w:ascii="Times New Roman" w:hAnsi="Times New Roman"/>
        </w:rPr>
      </w:pPr>
      <w:r w:rsidRPr="00611040">
        <w:rPr>
          <w:rFonts w:ascii="Times New Roman" w:hAnsi="Times New Roman"/>
        </w:rPr>
        <w:t>###</w:t>
      </w:r>
    </w:p>
    <w:sectPr w:rsidR="00A742EB" w:rsidRPr="00611040" w:rsidSect="00A742EB">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74F93" w14:textId="77777777" w:rsidR="00C332A4" w:rsidRDefault="00C332A4" w:rsidP="00717F6D">
      <w:r>
        <w:separator/>
      </w:r>
    </w:p>
  </w:endnote>
  <w:endnote w:type="continuationSeparator" w:id="0">
    <w:p w14:paraId="6D6DCB72" w14:textId="77777777" w:rsidR="00C332A4" w:rsidRDefault="00C332A4" w:rsidP="00717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ahoma"/>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BAD6A" w14:textId="77777777" w:rsidR="00C332A4" w:rsidRDefault="00C332A4" w:rsidP="00717F6D">
      <w:r>
        <w:separator/>
      </w:r>
    </w:p>
  </w:footnote>
  <w:footnote w:type="continuationSeparator" w:id="0">
    <w:p w14:paraId="6A4A9E02" w14:textId="77777777" w:rsidR="00C332A4" w:rsidRDefault="00C332A4" w:rsidP="00717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12E58C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0062E"/>
    <w:multiLevelType w:val="hybridMultilevel"/>
    <w:tmpl w:val="883C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F6EE5"/>
    <w:multiLevelType w:val="hybridMultilevel"/>
    <w:tmpl w:val="40B02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53926"/>
    <w:multiLevelType w:val="hybridMultilevel"/>
    <w:tmpl w:val="FF506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B32211"/>
    <w:multiLevelType w:val="hybridMultilevel"/>
    <w:tmpl w:val="B9543F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D6F0F41"/>
    <w:multiLevelType w:val="hybridMultilevel"/>
    <w:tmpl w:val="B8EA8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265CE5"/>
    <w:multiLevelType w:val="hybridMultilevel"/>
    <w:tmpl w:val="FDFE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3F72AF"/>
    <w:multiLevelType w:val="hybridMultilevel"/>
    <w:tmpl w:val="C26E97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A0F0F16"/>
    <w:multiLevelType w:val="hybridMultilevel"/>
    <w:tmpl w:val="CAFCC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2"/>
  </w:num>
  <w:num w:numId="4">
    <w:abstractNumId w:val="6"/>
  </w:num>
  <w:num w:numId="5">
    <w:abstractNumId w:val="3"/>
  </w:num>
  <w:num w:numId="6">
    <w:abstractNumId w:val="4"/>
  </w:num>
  <w:num w:numId="7">
    <w:abstractNumId w:val="0"/>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F58"/>
    <w:rsid w:val="00015086"/>
    <w:rsid w:val="000253AF"/>
    <w:rsid w:val="000316FB"/>
    <w:rsid w:val="00035D67"/>
    <w:rsid w:val="0004787C"/>
    <w:rsid w:val="000672A7"/>
    <w:rsid w:val="00081C5E"/>
    <w:rsid w:val="000841F8"/>
    <w:rsid w:val="000916BE"/>
    <w:rsid w:val="0009713E"/>
    <w:rsid w:val="00097AAD"/>
    <w:rsid w:val="000A7D7E"/>
    <w:rsid w:val="000B10DB"/>
    <w:rsid w:val="000B3D1F"/>
    <w:rsid w:val="000B533B"/>
    <w:rsid w:val="000C0AFE"/>
    <w:rsid w:val="000C5C73"/>
    <w:rsid w:val="000D22A2"/>
    <w:rsid w:val="000D2E4C"/>
    <w:rsid w:val="000D2E5F"/>
    <w:rsid w:val="000E2CDF"/>
    <w:rsid w:val="000E3521"/>
    <w:rsid w:val="000E73F1"/>
    <w:rsid w:val="000F0325"/>
    <w:rsid w:val="001005CD"/>
    <w:rsid w:val="00107A87"/>
    <w:rsid w:val="001263DA"/>
    <w:rsid w:val="001302E6"/>
    <w:rsid w:val="00135740"/>
    <w:rsid w:val="00136A83"/>
    <w:rsid w:val="00136F90"/>
    <w:rsid w:val="00140AD0"/>
    <w:rsid w:val="00141D9D"/>
    <w:rsid w:val="001430F0"/>
    <w:rsid w:val="00151D87"/>
    <w:rsid w:val="0015701C"/>
    <w:rsid w:val="001601A7"/>
    <w:rsid w:val="00160B8C"/>
    <w:rsid w:val="00163908"/>
    <w:rsid w:val="0017131E"/>
    <w:rsid w:val="001718BD"/>
    <w:rsid w:val="00173ADA"/>
    <w:rsid w:val="00182608"/>
    <w:rsid w:val="001841CD"/>
    <w:rsid w:val="001843DB"/>
    <w:rsid w:val="00184A98"/>
    <w:rsid w:val="0018549F"/>
    <w:rsid w:val="001908DD"/>
    <w:rsid w:val="00195751"/>
    <w:rsid w:val="001A3C63"/>
    <w:rsid w:val="001C3B7E"/>
    <w:rsid w:val="001C5FB3"/>
    <w:rsid w:val="001C6CBC"/>
    <w:rsid w:val="001C72A4"/>
    <w:rsid w:val="001D7339"/>
    <w:rsid w:val="001E05F8"/>
    <w:rsid w:val="001E0B21"/>
    <w:rsid w:val="001E5669"/>
    <w:rsid w:val="001F574F"/>
    <w:rsid w:val="00210C6B"/>
    <w:rsid w:val="002115E9"/>
    <w:rsid w:val="00215945"/>
    <w:rsid w:val="002174AD"/>
    <w:rsid w:val="00220684"/>
    <w:rsid w:val="00221DD8"/>
    <w:rsid w:val="00223472"/>
    <w:rsid w:val="00233100"/>
    <w:rsid w:val="00243F0A"/>
    <w:rsid w:val="002718B1"/>
    <w:rsid w:val="00272F26"/>
    <w:rsid w:val="00273CEE"/>
    <w:rsid w:val="002829A3"/>
    <w:rsid w:val="002843F4"/>
    <w:rsid w:val="002858D7"/>
    <w:rsid w:val="00285C74"/>
    <w:rsid w:val="002869C7"/>
    <w:rsid w:val="00287E62"/>
    <w:rsid w:val="00292F1E"/>
    <w:rsid w:val="00295ADC"/>
    <w:rsid w:val="002A182F"/>
    <w:rsid w:val="002A4FB0"/>
    <w:rsid w:val="002A5625"/>
    <w:rsid w:val="002C11DD"/>
    <w:rsid w:val="002D632D"/>
    <w:rsid w:val="002E1A11"/>
    <w:rsid w:val="002E3CE5"/>
    <w:rsid w:val="003018D2"/>
    <w:rsid w:val="0030330D"/>
    <w:rsid w:val="00303C3D"/>
    <w:rsid w:val="0032350F"/>
    <w:rsid w:val="00326E15"/>
    <w:rsid w:val="003351EA"/>
    <w:rsid w:val="00336BE9"/>
    <w:rsid w:val="00342BDA"/>
    <w:rsid w:val="0034319E"/>
    <w:rsid w:val="0034335E"/>
    <w:rsid w:val="00360EFC"/>
    <w:rsid w:val="00361F80"/>
    <w:rsid w:val="00363183"/>
    <w:rsid w:val="0036426B"/>
    <w:rsid w:val="00375B82"/>
    <w:rsid w:val="00377F44"/>
    <w:rsid w:val="0038066B"/>
    <w:rsid w:val="00383211"/>
    <w:rsid w:val="00384780"/>
    <w:rsid w:val="00385FBC"/>
    <w:rsid w:val="00386857"/>
    <w:rsid w:val="003B0751"/>
    <w:rsid w:val="003B1BFE"/>
    <w:rsid w:val="003B4D84"/>
    <w:rsid w:val="003C02E6"/>
    <w:rsid w:val="003E3BA4"/>
    <w:rsid w:val="003F5ECF"/>
    <w:rsid w:val="003F61D0"/>
    <w:rsid w:val="004055F7"/>
    <w:rsid w:val="00405A0B"/>
    <w:rsid w:val="00412194"/>
    <w:rsid w:val="00413EBE"/>
    <w:rsid w:val="0041796E"/>
    <w:rsid w:val="004240F8"/>
    <w:rsid w:val="00426CEE"/>
    <w:rsid w:val="004275FA"/>
    <w:rsid w:val="00427EA8"/>
    <w:rsid w:val="00431968"/>
    <w:rsid w:val="0043485E"/>
    <w:rsid w:val="00434D85"/>
    <w:rsid w:val="0044265A"/>
    <w:rsid w:val="00445C82"/>
    <w:rsid w:val="00455101"/>
    <w:rsid w:val="004558E5"/>
    <w:rsid w:val="00457470"/>
    <w:rsid w:val="00462D9B"/>
    <w:rsid w:val="00470A4B"/>
    <w:rsid w:val="00473B1D"/>
    <w:rsid w:val="004810AF"/>
    <w:rsid w:val="00484053"/>
    <w:rsid w:val="00491521"/>
    <w:rsid w:val="00491C77"/>
    <w:rsid w:val="004A11CE"/>
    <w:rsid w:val="004B1D60"/>
    <w:rsid w:val="004B2543"/>
    <w:rsid w:val="004B5DC1"/>
    <w:rsid w:val="004D1BD5"/>
    <w:rsid w:val="004D55B7"/>
    <w:rsid w:val="004D76DD"/>
    <w:rsid w:val="004E1AC1"/>
    <w:rsid w:val="004E49E4"/>
    <w:rsid w:val="00501167"/>
    <w:rsid w:val="00511B06"/>
    <w:rsid w:val="00534BCC"/>
    <w:rsid w:val="00543452"/>
    <w:rsid w:val="005473D4"/>
    <w:rsid w:val="00553385"/>
    <w:rsid w:val="00556144"/>
    <w:rsid w:val="005566A2"/>
    <w:rsid w:val="00561B6A"/>
    <w:rsid w:val="005634AE"/>
    <w:rsid w:val="005704BB"/>
    <w:rsid w:val="0057070F"/>
    <w:rsid w:val="005719F5"/>
    <w:rsid w:val="00572C99"/>
    <w:rsid w:val="00573A9A"/>
    <w:rsid w:val="00574178"/>
    <w:rsid w:val="00577AA6"/>
    <w:rsid w:val="00585F8E"/>
    <w:rsid w:val="005876FF"/>
    <w:rsid w:val="005930A4"/>
    <w:rsid w:val="005A0C56"/>
    <w:rsid w:val="005A401A"/>
    <w:rsid w:val="005A6930"/>
    <w:rsid w:val="005B1A7F"/>
    <w:rsid w:val="005B35E5"/>
    <w:rsid w:val="005B7D46"/>
    <w:rsid w:val="005C3138"/>
    <w:rsid w:val="005C7C80"/>
    <w:rsid w:val="005D2355"/>
    <w:rsid w:val="005D2E47"/>
    <w:rsid w:val="005D509E"/>
    <w:rsid w:val="005E132F"/>
    <w:rsid w:val="005F137F"/>
    <w:rsid w:val="00601114"/>
    <w:rsid w:val="006071E8"/>
    <w:rsid w:val="00611040"/>
    <w:rsid w:val="00615ED1"/>
    <w:rsid w:val="006228CB"/>
    <w:rsid w:val="00625B71"/>
    <w:rsid w:val="00625E89"/>
    <w:rsid w:val="00626EFE"/>
    <w:rsid w:val="0063362A"/>
    <w:rsid w:val="0063520B"/>
    <w:rsid w:val="00644748"/>
    <w:rsid w:val="00646450"/>
    <w:rsid w:val="00646689"/>
    <w:rsid w:val="00656581"/>
    <w:rsid w:val="006662F0"/>
    <w:rsid w:val="006675A6"/>
    <w:rsid w:val="00671189"/>
    <w:rsid w:val="006720D7"/>
    <w:rsid w:val="00682902"/>
    <w:rsid w:val="0069383B"/>
    <w:rsid w:val="00696D1B"/>
    <w:rsid w:val="006B2B7C"/>
    <w:rsid w:val="006B523E"/>
    <w:rsid w:val="006C5633"/>
    <w:rsid w:val="006C6A4E"/>
    <w:rsid w:val="006D0D67"/>
    <w:rsid w:val="006D7E11"/>
    <w:rsid w:val="006E1240"/>
    <w:rsid w:val="006E4EEE"/>
    <w:rsid w:val="006E7BDF"/>
    <w:rsid w:val="006F72C2"/>
    <w:rsid w:val="007040CC"/>
    <w:rsid w:val="00704FAA"/>
    <w:rsid w:val="0070636E"/>
    <w:rsid w:val="007067DD"/>
    <w:rsid w:val="00710AF6"/>
    <w:rsid w:val="00714627"/>
    <w:rsid w:val="00717F6D"/>
    <w:rsid w:val="00734062"/>
    <w:rsid w:val="007362DE"/>
    <w:rsid w:val="00741C23"/>
    <w:rsid w:val="00744E8D"/>
    <w:rsid w:val="00745966"/>
    <w:rsid w:val="007469BF"/>
    <w:rsid w:val="00747216"/>
    <w:rsid w:val="007542C1"/>
    <w:rsid w:val="00755063"/>
    <w:rsid w:val="00764D2B"/>
    <w:rsid w:val="0076624C"/>
    <w:rsid w:val="007867D1"/>
    <w:rsid w:val="00787F9C"/>
    <w:rsid w:val="007931BA"/>
    <w:rsid w:val="007A1029"/>
    <w:rsid w:val="007A2ED3"/>
    <w:rsid w:val="007A49B1"/>
    <w:rsid w:val="007A5035"/>
    <w:rsid w:val="007A53C7"/>
    <w:rsid w:val="007A6CA0"/>
    <w:rsid w:val="007B058B"/>
    <w:rsid w:val="007B4F23"/>
    <w:rsid w:val="007B762B"/>
    <w:rsid w:val="007C5004"/>
    <w:rsid w:val="007C7A35"/>
    <w:rsid w:val="007C7F14"/>
    <w:rsid w:val="007D18C2"/>
    <w:rsid w:val="007D2275"/>
    <w:rsid w:val="007D7B4F"/>
    <w:rsid w:val="007E31BE"/>
    <w:rsid w:val="007E57FA"/>
    <w:rsid w:val="0080284C"/>
    <w:rsid w:val="00813177"/>
    <w:rsid w:val="008167FA"/>
    <w:rsid w:val="00826A86"/>
    <w:rsid w:val="008354B4"/>
    <w:rsid w:val="008358DA"/>
    <w:rsid w:val="00844220"/>
    <w:rsid w:val="00855D62"/>
    <w:rsid w:val="00856D38"/>
    <w:rsid w:val="00861A34"/>
    <w:rsid w:val="0087092A"/>
    <w:rsid w:val="008834C8"/>
    <w:rsid w:val="00886AEB"/>
    <w:rsid w:val="008871D3"/>
    <w:rsid w:val="00892AD1"/>
    <w:rsid w:val="00894B4C"/>
    <w:rsid w:val="00897A7B"/>
    <w:rsid w:val="008A29D2"/>
    <w:rsid w:val="008A6D4D"/>
    <w:rsid w:val="008B35DA"/>
    <w:rsid w:val="008C01D0"/>
    <w:rsid w:val="008C3604"/>
    <w:rsid w:val="008C5E56"/>
    <w:rsid w:val="008C5FBA"/>
    <w:rsid w:val="008D0C7A"/>
    <w:rsid w:val="008D131C"/>
    <w:rsid w:val="008D3C4E"/>
    <w:rsid w:val="008D7CA6"/>
    <w:rsid w:val="008E366F"/>
    <w:rsid w:val="008E4B7F"/>
    <w:rsid w:val="008E6F93"/>
    <w:rsid w:val="008F3F75"/>
    <w:rsid w:val="008F491A"/>
    <w:rsid w:val="008F4C75"/>
    <w:rsid w:val="00904130"/>
    <w:rsid w:val="009226EC"/>
    <w:rsid w:val="009260D2"/>
    <w:rsid w:val="00926E63"/>
    <w:rsid w:val="009364F0"/>
    <w:rsid w:val="009376BA"/>
    <w:rsid w:val="009418F6"/>
    <w:rsid w:val="00944677"/>
    <w:rsid w:val="0095042C"/>
    <w:rsid w:val="00952979"/>
    <w:rsid w:val="00956C13"/>
    <w:rsid w:val="009576B8"/>
    <w:rsid w:val="00961B86"/>
    <w:rsid w:val="00970713"/>
    <w:rsid w:val="00975BC1"/>
    <w:rsid w:val="0098413F"/>
    <w:rsid w:val="009907A9"/>
    <w:rsid w:val="00997A3D"/>
    <w:rsid w:val="00997D04"/>
    <w:rsid w:val="009A2D53"/>
    <w:rsid w:val="009B0F47"/>
    <w:rsid w:val="009B17CF"/>
    <w:rsid w:val="009B37BB"/>
    <w:rsid w:val="009C5799"/>
    <w:rsid w:val="009D136B"/>
    <w:rsid w:val="009D34F8"/>
    <w:rsid w:val="009E0FBB"/>
    <w:rsid w:val="009E7113"/>
    <w:rsid w:val="009F1B31"/>
    <w:rsid w:val="009F2027"/>
    <w:rsid w:val="009F5348"/>
    <w:rsid w:val="009F6142"/>
    <w:rsid w:val="009F65A5"/>
    <w:rsid w:val="009F7882"/>
    <w:rsid w:val="00A01322"/>
    <w:rsid w:val="00A0666E"/>
    <w:rsid w:val="00A17503"/>
    <w:rsid w:val="00A25CF3"/>
    <w:rsid w:val="00A26238"/>
    <w:rsid w:val="00A304E9"/>
    <w:rsid w:val="00A3240E"/>
    <w:rsid w:val="00A3294B"/>
    <w:rsid w:val="00A3320D"/>
    <w:rsid w:val="00A334CD"/>
    <w:rsid w:val="00A35259"/>
    <w:rsid w:val="00A41F4F"/>
    <w:rsid w:val="00A44895"/>
    <w:rsid w:val="00A50191"/>
    <w:rsid w:val="00A55F8A"/>
    <w:rsid w:val="00A57726"/>
    <w:rsid w:val="00A62107"/>
    <w:rsid w:val="00A65497"/>
    <w:rsid w:val="00A666E4"/>
    <w:rsid w:val="00A71C61"/>
    <w:rsid w:val="00A73549"/>
    <w:rsid w:val="00A742EB"/>
    <w:rsid w:val="00A75923"/>
    <w:rsid w:val="00A80CC9"/>
    <w:rsid w:val="00A868B4"/>
    <w:rsid w:val="00A904AA"/>
    <w:rsid w:val="00A96CEA"/>
    <w:rsid w:val="00A977C6"/>
    <w:rsid w:val="00AC1D80"/>
    <w:rsid w:val="00AC214E"/>
    <w:rsid w:val="00AD1396"/>
    <w:rsid w:val="00AD3D2D"/>
    <w:rsid w:val="00AD3E27"/>
    <w:rsid w:val="00AE428B"/>
    <w:rsid w:val="00B04BBF"/>
    <w:rsid w:val="00B06224"/>
    <w:rsid w:val="00B064F0"/>
    <w:rsid w:val="00B173F7"/>
    <w:rsid w:val="00B273B9"/>
    <w:rsid w:val="00B3065B"/>
    <w:rsid w:val="00B339C3"/>
    <w:rsid w:val="00B45C45"/>
    <w:rsid w:val="00B51BBF"/>
    <w:rsid w:val="00B52B8B"/>
    <w:rsid w:val="00B63024"/>
    <w:rsid w:val="00B725CC"/>
    <w:rsid w:val="00B727EE"/>
    <w:rsid w:val="00B74818"/>
    <w:rsid w:val="00B762BA"/>
    <w:rsid w:val="00B822B8"/>
    <w:rsid w:val="00B82FB1"/>
    <w:rsid w:val="00B86B85"/>
    <w:rsid w:val="00B90946"/>
    <w:rsid w:val="00BA249B"/>
    <w:rsid w:val="00BB0416"/>
    <w:rsid w:val="00BC0F58"/>
    <w:rsid w:val="00BC3C73"/>
    <w:rsid w:val="00BC7518"/>
    <w:rsid w:val="00BE4C76"/>
    <w:rsid w:val="00BE7BB9"/>
    <w:rsid w:val="00BF1D1E"/>
    <w:rsid w:val="00BF52B7"/>
    <w:rsid w:val="00C01890"/>
    <w:rsid w:val="00C0564C"/>
    <w:rsid w:val="00C06097"/>
    <w:rsid w:val="00C10D11"/>
    <w:rsid w:val="00C2005B"/>
    <w:rsid w:val="00C207C8"/>
    <w:rsid w:val="00C241B2"/>
    <w:rsid w:val="00C332A4"/>
    <w:rsid w:val="00C413CC"/>
    <w:rsid w:val="00C443BD"/>
    <w:rsid w:val="00C5287B"/>
    <w:rsid w:val="00C52BA8"/>
    <w:rsid w:val="00C547CD"/>
    <w:rsid w:val="00C601C6"/>
    <w:rsid w:val="00C67391"/>
    <w:rsid w:val="00C71C29"/>
    <w:rsid w:val="00C80314"/>
    <w:rsid w:val="00C90B69"/>
    <w:rsid w:val="00C945E4"/>
    <w:rsid w:val="00C96028"/>
    <w:rsid w:val="00CA0E0C"/>
    <w:rsid w:val="00CA786C"/>
    <w:rsid w:val="00CC2E74"/>
    <w:rsid w:val="00CD34C3"/>
    <w:rsid w:val="00CF17DA"/>
    <w:rsid w:val="00CF1E3D"/>
    <w:rsid w:val="00CF44DC"/>
    <w:rsid w:val="00D00535"/>
    <w:rsid w:val="00D039EB"/>
    <w:rsid w:val="00D0469B"/>
    <w:rsid w:val="00D14216"/>
    <w:rsid w:val="00D15D79"/>
    <w:rsid w:val="00D22CFE"/>
    <w:rsid w:val="00D24D36"/>
    <w:rsid w:val="00D26723"/>
    <w:rsid w:val="00D312CC"/>
    <w:rsid w:val="00D36A67"/>
    <w:rsid w:val="00D41126"/>
    <w:rsid w:val="00D41B20"/>
    <w:rsid w:val="00D47E66"/>
    <w:rsid w:val="00D623D7"/>
    <w:rsid w:val="00D646ED"/>
    <w:rsid w:val="00D714DD"/>
    <w:rsid w:val="00D76910"/>
    <w:rsid w:val="00D87BC9"/>
    <w:rsid w:val="00D9246C"/>
    <w:rsid w:val="00D96DC5"/>
    <w:rsid w:val="00DA3303"/>
    <w:rsid w:val="00DA3B9E"/>
    <w:rsid w:val="00DC15E2"/>
    <w:rsid w:val="00DD0B77"/>
    <w:rsid w:val="00DD2F01"/>
    <w:rsid w:val="00DD36FB"/>
    <w:rsid w:val="00DD5AC7"/>
    <w:rsid w:val="00DD6A50"/>
    <w:rsid w:val="00DE690F"/>
    <w:rsid w:val="00DF16E2"/>
    <w:rsid w:val="00DF5F73"/>
    <w:rsid w:val="00E168C5"/>
    <w:rsid w:val="00E1752E"/>
    <w:rsid w:val="00E20CF1"/>
    <w:rsid w:val="00E21895"/>
    <w:rsid w:val="00E31ED4"/>
    <w:rsid w:val="00E32758"/>
    <w:rsid w:val="00E336F9"/>
    <w:rsid w:val="00E41A15"/>
    <w:rsid w:val="00E435B5"/>
    <w:rsid w:val="00E5051A"/>
    <w:rsid w:val="00E5541B"/>
    <w:rsid w:val="00E62CDB"/>
    <w:rsid w:val="00E73339"/>
    <w:rsid w:val="00E755E6"/>
    <w:rsid w:val="00E8202B"/>
    <w:rsid w:val="00E8473C"/>
    <w:rsid w:val="00E93588"/>
    <w:rsid w:val="00EA39D9"/>
    <w:rsid w:val="00EA57F7"/>
    <w:rsid w:val="00EA5A6B"/>
    <w:rsid w:val="00EA6086"/>
    <w:rsid w:val="00EC2DCD"/>
    <w:rsid w:val="00EC5DB5"/>
    <w:rsid w:val="00ED11E7"/>
    <w:rsid w:val="00ED21DD"/>
    <w:rsid w:val="00EE2AC7"/>
    <w:rsid w:val="00EF441C"/>
    <w:rsid w:val="00F043DB"/>
    <w:rsid w:val="00F14CC4"/>
    <w:rsid w:val="00F15F5F"/>
    <w:rsid w:val="00F20012"/>
    <w:rsid w:val="00F300B1"/>
    <w:rsid w:val="00F32447"/>
    <w:rsid w:val="00F32649"/>
    <w:rsid w:val="00F40694"/>
    <w:rsid w:val="00F44E05"/>
    <w:rsid w:val="00F450B9"/>
    <w:rsid w:val="00F51BE9"/>
    <w:rsid w:val="00F63A45"/>
    <w:rsid w:val="00F6499C"/>
    <w:rsid w:val="00F65AEA"/>
    <w:rsid w:val="00F66DE7"/>
    <w:rsid w:val="00F70EC3"/>
    <w:rsid w:val="00F77A1F"/>
    <w:rsid w:val="00F80226"/>
    <w:rsid w:val="00FA14F3"/>
    <w:rsid w:val="00FA79FB"/>
    <w:rsid w:val="00FB1ABB"/>
    <w:rsid w:val="00FB22CF"/>
    <w:rsid w:val="00FB399D"/>
    <w:rsid w:val="00FC1DE3"/>
    <w:rsid w:val="00FC539F"/>
    <w:rsid w:val="00FC6688"/>
    <w:rsid w:val="00FD0B7C"/>
    <w:rsid w:val="00FD6A19"/>
    <w:rsid w:val="00FE7C66"/>
    <w:rsid w:val="00FF041F"/>
    <w:rsid w:val="00FF4A71"/>
    <w:rsid w:val="00FF77B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CEF303"/>
  <w15:docId w15:val="{2FF25D63-8544-4025-8B21-CC49D3FF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4">
    <w:lsdException w:name="heading 3" w:uiPriority="9"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BC0F58"/>
    <w:pPr>
      <w:spacing w:after="0"/>
    </w:pPr>
    <w:rPr>
      <w:rFonts w:ascii="Cambria" w:eastAsia="Cambria" w:hAnsi="Cambria" w:cs="Times New Roman"/>
    </w:rPr>
  </w:style>
  <w:style w:type="paragraph" w:styleId="Heading1">
    <w:name w:val="heading 1"/>
    <w:basedOn w:val="Normal"/>
    <w:next w:val="Normal"/>
    <w:link w:val="Heading1Char"/>
    <w:rsid w:val="000B53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rsid w:val="000B533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C72A4"/>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C0F58"/>
    <w:rPr>
      <w:color w:val="0000FF"/>
      <w:u w:val="single"/>
    </w:rPr>
  </w:style>
  <w:style w:type="paragraph" w:styleId="ListParagraph">
    <w:name w:val="List Paragraph"/>
    <w:basedOn w:val="Normal"/>
    <w:uiPriority w:val="34"/>
    <w:qFormat/>
    <w:rsid w:val="00BC0F58"/>
    <w:pPr>
      <w:ind w:left="720"/>
      <w:contextualSpacing/>
    </w:pPr>
  </w:style>
  <w:style w:type="character" w:styleId="CommentReference">
    <w:name w:val="annotation reference"/>
    <w:basedOn w:val="DefaultParagraphFont"/>
    <w:rsid w:val="00FC6688"/>
    <w:rPr>
      <w:sz w:val="18"/>
      <w:szCs w:val="18"/>
    </w:rPr>
  </w:style>
  <w:style w:type="paragraph" w:styleId="CommentText">
    <w:name w:val="annotation text"/>
    <w:basedOn w:val="Normal"/>
    <w:link w:val="CommentTextChar"/>
    <w:rsid w:val="00FC6688"/>
  </w:style>
  <w:style w:type="character" w:customStyle="1" w:styleId="CommentTextChar">
    <w:name w:val="Comment Text Char"/>
    <w:basedOn w:val="DefaultParagraphFont"/>
    <w:link w:val="CommentText"/>
    <w:rsid w:val="00FC6688"/>
    <w:rPr>
      <w:rFonts w:ascii="Cambria" w:eastAsia="Cambria" w:hAnsi="Cambria" w:cs="Times New Roman"/>
    </w:rPr>
  </w:style>
  <w:style w:type="paragraph" w:styleId="CommentSubject">
    <w:name w:val="annotation subject"/>
    <w:basedOn w:val="CommentText"/>
    <w:next w:val="CommentText"/>
    <w:link w:val="CommentSubjectChar"/>
    <w:rsid w:val="00FC6688"/>
    <w:rPr>
      <w:b/>
      <w:bCs/>
      <w:sz w:val="20"/>
      <w:szCs w:val="20"/>
    </w:rPr>
  </w:style>
  <w:style w:type="character" w:customStyle="1" w:styleId="CommentSubjectChar">
    <w:name w:val="Comment Subject Char"/>
    <w:basedOn w:val="CommentTextChar"/>
    <w:link w:val="CommentSubject"/>
    <w:rsid w:val="00FC6688"/>
    <w:rPr>
      <w:rFonts w:ascii="Cambria" w:eastAsia="Cambria" w:hAnsi="Cambria" w:cs="Times New Roman"/>
      <w:b/>
      <w:bCs/>
      <w:sz w:val="20"/>
      <w:szCs w:val="20"/>
    </w:rPr>
  </w:style>
  <w:style w:type="paragraph" w:styleId="BalloonText">
    <w:name w:val="Balloon Text"/>
    <w:basedOn w:val="Normal"/>
    <w:link w:val="BalloonTextChar"/>
    <w:rsid w:val="00FC6688"/>
    <w:rPr>
      <w:rFonts w:ascii="Lucida Grande" w:hAnsi="Lucida Grande"/>
      <w:sz w:val="18"/>
      <w:szCs w:val="18"/>
    </w:rPr>
  </w:style>
  <w:style w:type="character" w:customStyle="1" w:styleId="BalloonTextChar">
    <w:name w:val="Balloon Text Char"/>
    <w:basedOn w:val="DefaultParagraphFont"/>
    <w:link w:val="BalloonText"/>
    <w:rsid w:val="00FC6688"/>
    <w:rPr>
      <w:rFonts w:ascii="Lucida Grande" w:eastAsia="Cambria" w:hAnsi="Lucida Grande" w:cs="Times New Roman"/>
      <w:sz w:val="18"/>
      <w:szCs w:val="18"/>
    </w:rPr>
  </w:style>
  <w:style w:type="character" w:styleId="FollowedHyperlink">
    <w:name w:val="FollowedHyperlink"/>
    <w:basedOn w:val="DefaultParagraphFont"/>
    <w:rsid w:val="005D2E47"/>
    <w:rPr>
      <w:color w:val="800080" w:themeColor="followedHyperlink"/>
      <w:u w:val="single"/>
    </w:rPr>
  </w:style>
  <w:style w:type="character" w:styleId="Strong">
    <w:name w:val="Strong"/>
    <w:basedOn w:val="DefaultParagraphFont"/>
    <w:uiPriority w:val="22"/>
    <w:qFormat/>
    <w:rsid w:val="002D632D"/>
    <w:rPr>
      <w:b/>
      <w:bCs/>
    </w:rPr>
  </w:style>
  <w:style w:type="paragraph" w:styleId="PlainText">
    <w:name w:val="Plain Text"/>
    <w:basedOn w:val="Normal"/>
    <w:link w:val="PlainTextChar"/>
    <w:uiPriority w:val="99"/>
    <w:unhideWhenUsed/>
    <w:rsid w:val="002D632D"/>
    <w:rPr>
      <w:rFonts w:ascii="Calibri" w:eastAsia="Calibri" w:hAnsi="Calibri"/>
      <w:sz w:val="22"/>
      <w:szCs w:val="22"/>
    </w:rPr>
  </w:style>
  <w:style w:type="character" w:customStyle="1" w:styleId="PlainTextChar">
    <w:name w:val="Plain Text Char"/>
    <w:basedOn w:val="DefaultParagraphFont"/>
    <w:link w:val="PlainText"/>
    <w:uiPriority w:val="99"/>
    <w:rsid w:val="002D632D"/>
    <w:rPr>
      <w:rFonts w:ascii="Calibri" w:eastAsia="Calibri" w:hAnsi="Calibri" w:cs="Times New Roman"/>
      <w:sz w:val="22"/>
      <w:szCs w:val="22"/>
    </w:rPr>
  </w:style>
  <w:style w:type="paragraph" w:styleId="ListBullet">
    <w:name w:val="List Bullet"/>
    <w:basedOn w:val="Normal"/>
    <w:rsid w:val="001005CD"/>
    <w:pPr>
      <w:numPr>
        <w:numId w:val="7"/>
      </w:numPr>
      <w:contextualSpacing/>
    </w:pPr>
  </w:style>
  <w:style w:type="paragraph" w:styleId="Header">
    <w:name w:val="header"/>
    <w:basedOn w:val="Normal"/>
    <w:link w:val="HeaderChar"/>
    <w:rsid w:val="00717F6D"/>
    <w:pPr>
      <w:tabs>
        <w:tab w:val="center" w:pos="4320"/>
        <w:tab w:val="right" w:pos="8640"/>
      </w:tabs>
    </w:pPr>
  </w:style>
  <w:style w:type="character" w:customStyle="1" w:styleId="HeaderChar">
    <w:name w:val="Header Char"/>
    <w:basedOn w:val="DefaultParagraphFont"/>
    <w:link w:val="Header"/>
    <w:rsid w:val="00717F6D"/>
    <w:rPr>
      <w:rFonts w:ascii="Cambria" w:eastAsia="Cambria" w:hAnsi="Cambria" w:cs="Times New Roman"/>
    </w:rPr>
  </w:style>
  <w:style w:type="paragraph" w:styleId="Footer">
    <w:name w:val="footer"/>
    <w:basedOn w:val="Normal"/>
    <w:link w:val="FooterChar"/>
    <w:rsid w:val="00717F6D"/>
    <w:pPr>
      <w:tabs>
        <w:tab w:val="center" w:pos="4320"/>
        <w:tab w:val="right" w:pos="8640"/>
      </w:tabs>
    </w:pPr>
  </w:style>
  <w:style w:type="character" w:customStyle="1" w:styleId="FooterChar">
    <w:name w:val="Footer Char"/>
    <w:basedOn w:val="DefaultParagraphFont"/>
    <w:link w:val="Footer"/>
    <w:rsid w:val="00717F6D"/>
    <w:rPr>
      <w:rFonts w:ascii="Cambria" w:eastAsia="Cambria" w:hAnsi="Cambria" w:cs="Times New Roman"/>
    </w:rPr>
  </w:style>
  <w:style w:type="paragraph" w:styleId="NormalWeb">
    <w:name w:val="Normal (Web)"/>
    <w:basedOn w:val="Normal"/>
    <w:uiPriority w:val="99"/>
    <w:unhideWhenUsed/>
    <w:rsid w:val="00F14CC4"/>
    <w:pPr>
      <w:spacing w:before="100" w:beforeAutospacing="1" w:after="100" w:afterAutospacing="1"/>
    </w:pPr>
    <w:rPr>
      <w:rFonts w:ascii="Times New Roman" w:eastAsia="Times New Roman" w:hAnsi="Times New Roman"/>
    </w:rPr>
  </w:style>
  <w:style w:type="character" w:customStyle="1" w:styleId="Heading3Char">
    <w:name w:val="Heading 3 Char"/>
    <w:basedOn w:val="DefaultParagraphFont"/>
    <w:link w:val="Heading3"/>
    <w:uiPriority w:val="9"/>
    <w:rsid w:val="001C72A4"/>
    <w:rPr>
      <w:rFonts w:ascii="Times New Roman" w:eastAsia="Times New Roman" w:hAnsi="Times New Roman" w:cs="Times New Roman"/>
      <w:b/>
      <w:bCs/>
      <w:sz w:val="27"/>
      <w:szCs w:val="27"/>
    </w:rPr>
  </w:style>
  <w:style w:type="character" w:styleId="Emphasis">
    <w:name w:val="Emphasis"/>
    <w:basedOn w:val="DefaultParagraphFont"/>
    <w:uiPriority w:val="20"/>
    <w:qFormat/>
    <w:rsid w:val="000B533B"/>
    <w:rPr>
      <w:i/>
      <w:iCs/>
    </w:rPr>
  </w:style>
  <w:style w:type="character" w:customStyle="1" w:styleId="Heading1Char">
    <w:name w:val="Heading 1 Char"/>
    <w:basedOn w:val="DefaultParagraphFont"/>
    <w:link w:val="Heading1"/>
    <w:rsid w:val="000B533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B533B"/>
    <w:rPr>
      <w:rFonts w:asciiTheme="majorHAnsi" w:eastAsiaTheme="majorEastAsia" w:hAnsiTheme="majorHAnsi" w:cstheme="majorBidi"/>
      <w:b/>
      <w:bCs/>
      <w:color w:val="4F81BD" w:themeColor="accent1"/>
      <w:sz w:val="26"/>
      <w:szCs w:val="26"/>
    </w:rPr>
  </w:style>
  <w:style w:type="character" w:customStyle="1" w:styleId="sttwittercustom">
    <w:name w:val="st_twitter_custom"/>
    <w:basedOn w:val="DefaultParagraphFont"/>
    <w:rsid w:val="000B533B"/>
  </w:style>
  <w:style w:type="character" w:customStyle="1" w:styleId="stfacebookcustom">
    <w:name w:val="st_facebook_custom"/>
    <w:basedOn w:val="DefaultParagraphFont"/>
    <w:rsid w:val="000B533B"/>
  </w:style>
  <w:style w:type="character" w:customStyle="1" w:styleId="stemailcustom">
    <w:name w:val="st_email_custom"/>
    <w:basedOn w:val="DefaultParagraphFont"/>
    <w:rsid w:val="000B5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91920">
      <w:bodyDiv w:val="1"/>
      <w:marLeft w:val="0"/>
      <w:marRight w:val="0"/>
      <w:marTop w:val="0"/>
      <w:marBottom w:val="0"/>
      <w:divBdr>
        <w:top w:val="none" w:sz="0" w:space="0" w:color="auto"/>
        <w:left w:val="none" w:sz="0" w:space="0" w:color="auto"/>
        <w:bottom w:val="none" w:sz="0" w:space="0" w:color="auto"/>
        <w:right w:val="none" w:sz="0" w:space="0" w:color="auto"/>
      </w:divBdr>
    </w:div>
    <w:div w:id="228156158">
      <w:bodyDiv w:val="1"/>
      <w:marLeft w:val="0"/>
      <w:marRight w:val="0"/>
      <w:marTop w:val="0"/>
      <w:marBottom w:val="0"/>
      <w:divBdr>
        <w:top w:val="none" w:sz="0" w:space="0" w:color="auto"/>
        <w:left w:val="none" w:sz="0" w:space="0" w:color="auto"/>
        <w:bottom w:val="none" w:sz="0" w:space="0" w:color="auto"/>
        <w:right w:val="none" w:sz="0" w:space="0" w:color="auto"/>
      </w:divBdr>
    </w:div>
    <w:div w:id="296761296">
      <w:bodyDiv w:val="1"/>
      <w:marLeft w:val="0"/>
      <w:marRight w:val="0"/>
      <w:marTop w:val="0"/>
      <w:marBottom w:val="0"/>
      <w:divBdr>
        <w:top w:val="none" w:sz="0" w:space="0" w:color="auto"/>
        <w:left w:val="none" w:sz="0" w:space="0" w:color="auto"/>
        <w:bottom w:val="none" w:sz="0" w:space="0" w:color="auto"/>
        <w:right w:val="none" w:sz="0" w:space="0" w:color="auto"/>
      </w:divBdr>
    </w:div>
    <w:div w:id="554121738">
      <w:bodyDiv w:val="1"/>
      <w:marLeft w:val="0"/>
      <w:marRight w:val="0"/>
      <w:marTop w:val="0"/>
      <w:marBottom w:val="0"/>
      <w:divBdr>
        <w:top w:val="none" w:sz="0" w:space="0" w:color="auto"/>
        <w:left w:val="none" w:sz="0" w:space="0" w:color="auto"/>
        <w:bottom w:val="none" w:sz="0" w:space="0" w:color="auto"/>
        <w:right w:val="none" w:sz="0" w:space="0" w:color="auto"/>
      </w:divBdr>
    </w:div>
    <w:div w:id="563955877">
      <w:bodyDiv w:val="1"/>
      <w:marLeft w:val="0"/>
      <w:marRight w:val="0"/>
      <w:marTop w:val="0"/>
      <w:marBottom w:val="0"/>
      <w:divBdr>
        <w:top w:val="none" w:sz="0" w:space="0" w:color="auto"/>
        <w:left w:val="none" w:sz="0" w:space="0" w:color="auto"/>
        <w:bottom w:val="none" w:sz="0" w:space="0" w:color="auto"/>
        <w:right w:val="none" w:sz="0" w:space="0" w:color="auto"/>
      </w:divBdr>
    </w:div>
    <w:div w:id="887180769">
      <w:bodyDiv w:val="1"/>
      <w:marLeft w:val="0"/>
      <w:marRight w:val="0"/>
      <w:marTop w:val="0"/>
      <w:marBottom w:val="0"/>
      <w:divBdr>
        <w:top w:val="none" w:sz="0" w:space="0" w:color="auto"/>
        <w:left w:val="none" w:sz="0" w:space="0" w:color="auto"/>
        <w:bottom w:val="none" w:sz="0" w:space="0" w:color="auto"/>
        <w:right w:val="none" w:sz="0" w:space="0" w:color="auto"/>
      </w:divBdr>
    </w:div>
    <w:div w:id="1052193060">
      <w:bodyDiv w:val="1"/>
      <w:marLeft w:val="0"/>
      <w:marRight w:val="0"/>
      <w:marTop w:val="0"/>
      <w:marBottom w:val="0"/>
      <w:divBdr>
        <w:top w:val="none" w:sz="0" w:space="0" w:color="auto"/>
        <w:left w:val="none" w:sz="0" w:space="0" w:color="auto"/>
        <w:bottom w:val="none" w:sz="0" w:space="0" w:color="auto"/>
        <w:right w:val="none" w:sz="0" w:space="0" w:color="auto"/>
      </w:divBdr>
    </w:div>
    <w:div w:id="1064714258">
      <w:bodyDiv w:val="1"/>
      <w:marLeft w:val="0"/>
      <w:marRight w:val="0"/>
      <w:marTop w:val="0"/>
      <w:marBottom w:val="0"/>
      <w:divBdr>
        <w:top w:val="none" w:sz="0" w:space="0" w:color="auto"/>
        <w:left w:val="none" w:sz="0" w:space="0" w:color="auto"/>
        <w:bottom w:val="none" w:sz="0" w:space="0" w:color="auto"/>
        <w:right w:val="none" w:sz="0" w:space="0" w:color="auto"/>
      </w:divBdr>
    </w:div>
    <w:div w:id="1329291428">
      <w:bodyDiv w:val="1"/>
      <w:marLeft w:val="0"/>
      <w:marRight w:val="0"/>
      <w:marTop w:val="0"/>
      <w:marBottom w:val="0"/>
      <w:divBdr>
        <w:top w:val="none" w:sz="0" w:space="0" w:color="auto"/>
        <w:left w:val="none" w:sz="0" w:space="0" w:color="auto"/>
        <w:bottom w:val="none" w:sz="0" w:space="0" w:color="auto"/>
        <w:right w:val="none" w:sz="0" w:space="0" w:color="auto"/>
      </w:divBdr>
    </w:div>
    <w:div w:id="1448231268">
      <w:bodyDiv w:val="1"/>
      <w:marLeft w:val="0"/>
      <w:marRight w:val="0"/>
      <w:marTop w:val="0"/>
      <w:marBottom w:val="0"/>
      <w:divBdr>
        <w:top w:val="none" w:sz="0" w:space="0" w:color="auto"/>
        <w:left w:val="none" w:sz="0" w:space="0" w:color="auto"/>
        <w:bottom w:val="none" w:sz="0" w:space="0" w:color="auto"/>
        <w:right w:val="none" w:sz="0" w:space="0" w:color="auto"/>
      </w:divBdr>
    </w:div>
    <w:div w:id="1454638880">
      <w:bodyDiv w:val="1"/>
      <w:marLeft w:val="0"/>
      <w:marRight w:val="0"/>
      <w:marTop w:val="0"/>
      <w:marBottom w:val="0"/>
      <w:divBdr>
        <w:top w:val="none" w:sz="0" w:space="0" w:color="auto"/>
        <w:left w:val="none" w:sz="0" w:space="0" w:color="auto"/>
        <w:bottom w:val="none" w:sz="0" w:space="0" w:color="auto"/>
        <w:right w:val="none" w:sz="0" w:space="0" w:color="auto"/>
      </w:divBdr>
    </w:div>
    <w:div w:id="1458455229">
      <w:bodyDiv w:val="1"/>
      <w:marLeft w:val="0"/>
      <w:marRight w:val="0"/>
      <w:marTop w:val="0"/>
      <w:marBottom w:val="0"/>
      <w:divBdr>
        <w:top w:val="none" w:sz="0" w:space="0" w:color="auto"/>
        <w:left w:val="none" w:sz="0" w:space="0" w:color="auto"/>
        <w:bottom w:val="none" w:sz="0" w:space="0" w:color="auto"/>
        <w:right w:val="none" w:sz="0" w:space="0" w:color="auto"/>
      </w:divBdr>
    </w:div>
    <w:div w:id="1507935228">
      <w:bodyDiv w:val="1"/>
      <w:marLeft w:val="0"/>
      <w:marRight w:val="0"/>
      <w:marTop w:val="0"/>
      <w:marBottom w:val="0"/>
      <w:divBdr>
        <w:top w:val="none" w:sz="0" w:space="0" w:color="auto"/>
        <w:left w:val="none" w:sz="0" w:space="0" w:color="auto"/>
        <w:bottom w:val="none" w:sz="0" w:space="0" w:color="auto"/>
        <w:right w:val="none" w:sz="0" w:space="0" w:color="auto"/>
      </w:divBdr>
    </w:div>
    <w:div w:id="1525901484">
      <w:bodyDiv w:val="1"/>
      <w:marLeft w:val="0"/>
      <w:marRight w:val="0"/>
      <w:marTop w:val="0"/>
      <w:marBottom w:val="0"/>
      <w:divBdr>
        <w:top w:val="none" w:sz="0" w:space="0" w:color="auto"/>
        <w:left w:val="none" w:sz="0" w:space="0" w:color="auto"/>
        <w:bottom w:val="none" w:sz="0" w:space="0" w:color="auto"/>
        <w:right w:val="none" w:sz="0" w:space="0" w:color="auto"/>
      </w:divBdr>
    </w:div>
    <w:div w:id="1757633599">
      <w:bodyDiv w:val="1"/>
      <w:marLeft w:val="0"/>
      <w:marRight w:val="0"/>
      <w:marTop w:val="0"/>
      <w:marBottom w:val="0"/>
      <w:divBdr>
        <w:top w:val="none" w:sz="0" w:space="0" w:color="auto"/>
        <w:left w:val="none" w:sz="0" w:space="0" w:color="auto"/>
        <w:bottom w:val="none" w:sz="0" w:space="0" w:color="auto"/>
        <w:right w:val="none" w:sz="0" w:space="0" w:color="auto"/>
      </w:divBdr>
      <w:divsChild>
        <w:div w:id="854735392">
          <w:marLeft w:val="0"/>
          <w:marRight w:val="0"/>
          <w:marTop w:val="0"/>
          <w:marBottom w:val="0"/>
          <w:divBdr>
            <w:top w:val="none" w:sz="0" w:space="0" w:color="auto"/>
            <w:left w:val="none" w:sz="0" w:space="0" w:color="auto"/>
            <w:bottom w:val="none" w:sz="0" w:space="0" w:color="auto"/>
            <w:right w:val="none" w:sz="0" w:space="0" w:color="auto"/>
          </w:divBdr>
          <w:divsChild>
            <w:div w:id="778110441">
              <w:marLeft w:val="0"/>
              <w:marRight w:val="0"/>
              <w:marTop w:val="0"/>
              <w:marBottom w:val="0"/>
              <w:divBdr>
                <w:top w:val="none" w:sz="0" w:space="0" w:color="auto"/>
                <w:left w:val="none" w:sz="0" w:space="0" w:color="auto"/>
                <w:bottom w:val="none" w:sz="0" w:space="0" w:color="auto"/>
                <w:right w:val="none" w:sz="0" w:space="0" w:color="auto"/>
              </w:divBdr>
              <w:divsChild>
                <w:div w:id="260073068">
                  <w:marLeft w:val="0"/>
                  <w:marRight w:val="0"/>
                  <w:marTop w:val="0"/>
                  <w:marBottom w:val="0"/>
                  <w:divBdr>
                    <w:top w:val="none" w:sz="0" w:space="0" w:color="auto"/>
                    <w:left w:val="none" w:sz="0" w:space="0" w:color="auto"/>
                    <w:bottom w:val="none" w:sz="0" w:space="0" w:color="auto"/>
                    <w:right w:val="none" w:sz="0" w:space="0" w:color="auto"/>
                  </w:divBdr>
                </w:div>
                <w:div w:id="1122385918">
                  <w:marLeft w:val="0"/>
                  <w:marRight w:val="0"/>
                  <w:marTop w:val="0"/>
                  <w:marBottom w:val="0"/>
                  <w:divBdr>
                    <w:top w:val="none" w:sz="0" w:space="0" w:color="auto"/>
                    <w:left w:val="none" w:sz="0" w:space="0" w:color="auto"/>
                    <w:bottom w:val="none" w:sz="0" w:space="0" w:color="auto"/>
                    <w:right w:val="none" w:sz="0" w:space="0" w:color="auto"/>
                  </w:divBdr>
                </w:div>
                <w:div w:id="137141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23308">
      <w:bodyDiv w:val="1"/>
      <w:marLeft w:val="0"/>
      <w:marRight w:val="0"/>
      <w:marTop w:val="0"/>
      <w:marBottom w:val="0"/>
      <w:divBdr>
        <w:top w:val="none" w:sz="0" w:space="0" w:color="auto"/>
        <w:left w:val="none" w:sz="0" w:space="0" w:color="auto"/>
        <w:bottom w:val="none" w:sz="0" w:space="0" w:color="auto"/>
        <w:right w:val="none" w:sz="0" w:space="0" w:color="auto"/>
      </w:divBdr>
    </w:div>
    <w:div w:id="1847212643">
      <w:bodyDiv w:val="1"/>
      <w:marLeft w:val="0"/>
      <w:marRight w:val="0"/>
      <w:marTop w:val="0"/>
      <w:marBottom w:val="0"/>
      <w:divBdr>
        <w:top w:val="none" w:sz="0" w:space="0" w:color="auto"/>
        <w:left w:val="none" w:sz="0" w:space="0" w:color="auto"/>
        <w:bottom w:val="none" w:sz="0" w:space="0" w:color="auto"/>
        <w:right w:val="none" w:sz="0" w:space="0" w:color="auto"/>
      </w:divBdr>
    </w:div>
    <w:div w:id="1959987240">
      <w:bodyDiv w:val="1"/>
      <w:marLeft w:val="0"/>
      <w:marRight w:val="0"/>
      <w:marTop w:val="0"/>
      <w:marBottom w:val="0"/>
      <w:divBdr>
        <w:top w:val="none" w:sz="0" w:space="0" w:color="auto"/>
        <w:left w:val="none" w:sz="0" w:space="0" w:color="auto"/>
        <w:bottom w:val="none" w:sz="0" w:space="0" w:color="auto"/>
        <w:right w:val="none" w:sz="0" w:space="0" w:color="auto"/>
      </w:divBdr>
    </w:div>
    <w:div w:id="2006517547">
      <w:bodyDiv w:val="1"/>
      <w:marLeft w:val="0"/>
      <w:marRight w:val="0"/>
      <w:marTop w:val="0"/>
      <w:marBottom w:val="0"/>
      <w:divBdr>
        <w:top w:val="none" w:sz="0" w:space="0" w:color="auto"/>
        <w:left w:val="none" w:sz="0" w:space="0" w:color="auto"/>
        <w:bottom w:val="none" w:sz="0" w:space="0" w:color="auto"/>
        <w:right w:val="none" w:sz="0" w:space="0" w:color="auto"/>
      </w:divBdr>
    </w:div>
    <w:div w:id="2017419737">
      <w:bodyDiv w:val="1"/>
      <w:marLeft w:val="0"/>
      <w:marRight w:val="0"/>
      <w:marTop w:val="0"/>
      <w:marBottom w:val="0"/>
      <w:divBdr>
        <w:top w:val="none" w:sz="0" w:space="0" w:color="auto"/>
        <w:left w:val="none" w:sz="0" w:space="0" w:color="auto"/>
        <w:bottom w:val="none" w:sz="0" w:space="0" w:color="auto"/>
        <w:right w:val="none" w:sz="0" w:space="0" w:color="auto"/>
      </w:divBdr>
    </w:div>
    <w:div w:id="2021006759">
      <w:bodyDiv w:val="1"/>
      <w:marLeft w:val="0"/>
      <w:marRight w:val="0"/>
      <w:marTop w:val="0"/>
      <w:marBottom w:val="0"/>
      <w:divBdr>
        <w:top w:val="none" w:sz="0" w:space="0" w:color="auto"/>
        <w:left w:val="none" w:sz="0" w:space="0" w:color="auto"/>
        <w:bottom w:val="none" w:sz="0" w:space="0" w:color="auto"/>
        <w:right w:val="none" w:sz="0" w:space="0" w:color="auto"/>
      </w:divBdr>
    </w:div>
    <w:div w:id="2039887243">
      <w:bodyDiv w:val="1"/>
      <w:marLeft w:val="0"/>
      <w:marRight w:val="0"/>
      <w:marTop w:val="0"/>
      <w:marBottom w:val="0"/>
      <w:divBdr>
        <w:top w:val="none" w:sz="0" w:space="0" w:color="auto"/>
        <w:left w:val="none" w:sz="0" w:space="0" w:color="auto"/>
        <w:bottom w:val="none" w:sz="0" w:space="0" w:color="auto"/>
        <w:right w:val="none" w:sz="0" w:space="0" w:color="auto"/>
      </w:divBdr>
    </w:div>
    <w:div w:id="2077700363">
      <w:bodyDiv w:val="1"/>
      <w:marLeft w:val="0"/>
      <w:marRight w:val="0"/>
      <w:marTop w:val="0"/>
      <w:marBottom w:val="0"/>
      <w:divBdr>
        <w:top w:val="none" w:sz="0" w:space="0" w:color="auto"/>
        <w:left w:val="none" w:sz="0" w:space="0" w:color="auto"/>
        <w:bottom w:val="none" w:sz="0" w:space="0" w:color="auto"/>
        <w:right w:val="none" w:sz="0" w:space="0" w:color="auto"/>
      </w:divBdr>
      <w:divsChild>
        <w:div w:id="303967832">
          <w:marLeft w:val="0"/>
          <w:marRight w:val="0"/>
          <w:marTop w:val="0"/>
          <w:marBottom w:val="0"/>
          <w:divBdr>
            <w:top w:val="none" w:sz="0" w:space="0" w:color="auto"/>
            <w:left w:val="none" w:sz="0" w:space="0" w:color="auto"/>
            <w:bottom w:val="none" w:sz="0" w:space="0" w:color="auto"/>
            <w:right w:val="none" w:sz="0" w:space="0" w:color="auto"/>
          </w:divBdr>
        </w:div>
        <w:div w:id="658996784">
          <w:marLeft w:val="0"/>
          <w:marRight w:val="0"/>
          <w:marTop w:val="0"/>
          <w:marBottom w:val="0"/>
          <w:divBdr>
            <w:top w:val="none" w:sz="0" w:space="0" w:color="auto"/>
            <w:left w:val="none" w:sz="0" w:space="0" w:color="auto"/>
            <w:bottom w:val="none" w:sz="0" w:space="0" w:color="auto"/>
            <w:right w:val="none" w:sz="0" w:space="0" w:color="auto"/>
          </w:divBdr>
        </w:div>
      </w:divsChild>
    </w:div>
    <w:div w:id="21289626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ropbox.com/sh/8qaj91rnow1vnqe/AADPo36j88D5bGfTmuSu6DzNa?dl=0" TargetMode="External"/><Relationship Id="rId5" Type="http://schemas.openxmlformats.org/officeDocument/2006/relationships/webSettings" Target="webSettings.xml"/><Relationship Id="rId10" Type="http://schemas.openxmlformats.org/officeDocument/2006/relationships/hyperlink" Target="http://www.summitbrewing.com/happenings" TargetMode="External"/><Relationship Id="rId4" Type="http://schemas.openxmlformats.org/officeDocument/2006/relationships/settings" Target="settings.xml"/><Relationship Id="rId9" Type="http://schemas.openxmlformats.org/officeDocument/2006/relationships/hyperlink" Target="mailto:cmatthews@summitbrew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FCC02-DD11-4D8F-8D27-0866556F4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7442</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GdB</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Stofferahn</dc:creator>
  <cp:keywords/>
  <dc:description/>
  <cp:lastModifiedBy>Carey Matthews</cp:lastModifiedBy>
  <cp:revision>7</cp:revision>
  <cp:lastPrinted>2016-11-03T15:11:00Z</cp:lastPrinted>
  <dcterms:created xsi:type="dcterms:W3CDTF">2016-11-02T20:48:00Z</dcterms:created>
  <dcterms:modified xsi:type="dcterms:W3CDTF">2016-11-11T14:59:00Z</dcterms:modified>
</cp:coreProperties>
</file>